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316F" w14:textId="1A9C60E5" w:rsidR="00793866" w:rsidRPr="002C67F6" w:rsidRDefault="007B6338" w:rsidP="002C67F6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2C67F6">
        <w:rPr>
          <w:sz w:val="36"/>
          <w:szCs w:val="36"/>
          <w:lang w:val="en-US"/>
        </w:rPr>
        <w:t xml:space="preserve">Which </w:t>
      </w:r>
      <w:r w:rsidRPr="002C67F6">
        <w:rPr>
          <w:sz w:val="36"/>
          <w:szCs w:val="36"/>
          <w:lang w:val="en-US"/>
        </w:rPr>
        <w:t>construct</w:t>
      </w:r>
      <w:r w:rsidRPr="002C67F6">
        <w:rPr>
          <w:sz w:val="36"/>
          <w:szCs w:val="36"/>
          <w:lang w:val="en-US"/>
        </w:rPr>
        <w:t>io</w:t>
      </w:r>
      <w:r w:rsidRPr="002C67F6">
        <w:rPr>
          <w:sz w:val="36"/>
          <w:szCs w:val="36"/>
          <w:lang w:val="en-US"/>
        </w:rPr>
        <w:t>n car</w:t>
      </w:r>
      <w:r w:rsidRPr="002C67F6">
        <w:rPr>
          <w:sz w:val="36"/>
          <w:szCs w:val="36"/>
          <w:lang w:val="en-US"/>
        </w:rPr>
        <w:t>ers do you know?</w:t>
      </w:r>
    </w:p>
    <w:p w14:paraId="6E82C565" w14:textId="227ED73A" w:rsidR="007B6338" w:rsidRPr="002C67F6" w:rsidRDefault="007B6338" w:rsidP="002C67F6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2C67F6">
        <w:rPr>
          <w:sz w:val="36"/>
          <w:szCs w:val="36"/>
          <w:lang w:val="en-US"/>
        </w:rPr>
        <w:t xml:space="preserve">What </w:t>
      </w:r>
      <w:r w:rsidRPr="002C67F6">
        <w:rPr>
          <w:sz w:val="36"/>
          <w:szCs w:val="36"/>
          <w:lang w:val="en-US"/>
        </w:rPr>
        <w:t>equipment</w:t>
      </w:r>
      <w:r w:rsidRPr="002C67F6">
        <w:rPr>
          <w:sz w:val="36"/>
          <w:szCs w:val="36"/>
          <w:lang w:val="en-US"/>
        </w:rPr>
        <w:t xml:space="preserve"> allows wor</w:t>
      </w:r>
      <w:r w:rsidRPr="002C67F6">
        <w:rPr>
          <w:sz w:val="36"/>
          <w:szCs w:val="36"/>
          <w:lang w:val="en-US"/>
        </w:rPr>
        <w:t>k</w:t>
      </w:r>
      <w:r w:rsidRPr="002C67F6">
        <w:rPr>
          <w:sz w:val="36"/>
          <w:szCs w:val="36"/>
          <w:lang w:val="en-US"/>
        </w:rPr>
        <w:t>ers</w:t>
      </w:r>
      <w:r w:rsidRPr="002C67F6">
        <w:rPr>
          <w:sz w:val="36"/>
          <w:szCs w:val="36"/>
          <w:lang w:val="en-US"/>
        </w:rPr>
        <w:t xml:space="preserve"> to stay safe at the construction site?</w:t>
      </w:r>
    </w:p>
    <w:p w14:paraId="1CE4251F" w14:textId="77777777" w:rsidR="007B6338" w:rsidRPr="002C67F6" w:rsidRDefault="007B6338" w:rsidP="002C67F6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2C67F6">
        <w:rPr>
          <w:sz w:val="36"/>
          <w:szCs w:val="36"/>
          <w:lang w:val="en-US"/>
        </w:rPr>
        <w:t>What accident</w:t>
      </w:r>
      <w:r w:rsidRPr="002C67F6">
        <w:rPr>
          <w:sz w:val="36"/>
          <w:szCs w:val="36"/>
          <w:lang w:val="en-US"/>
        </w:rPr>
        <w:t>s</w:t>
      </w:r>
      <w:r w:rsidRPr="002C67F6">
        <w:rPr>
          <w:sz w:val="36"/>
          <w:szCs w:val="36"/>
          <w:lang w:val="en-US"/>
        </w:rPr>
        <w:t xml:space="preserve"> can happen to a worker</w:t>
      </w:r>
      <w:r w:rsidRPr="002C67F6">
        <w:rPr>
          <w:sz w:val="36"/>
          <w:szCs w:val="36"/>
          <w:lang w:val="en-US"/>
        </w:rPr>
        <w:t xml:space="preserve"> </w:t>
      </w:r>
      <w:r w:rsidRPr="002C67F6">
        <w:rPr>
          <w:sz w:val="36"/>
          <w:szCs w:val="36"/>
          <w:lang w:val="en-US"/>
        </w:rPr>
        <w:t>at the construction site?</w:t>
      </w:r>
    </w:p>
    <w:p w14:paraId="4358A0CA" w14:textId="2FF317D6" w:rsidR="007B6338" w:rsidRPr="002C67F6" w:rsidRDefault="007B6338" w:rsidP="002C67F6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2C67F6">
        <w:rPr>
          <w:sz w:val="36"/>
          <w:szCs w:val="36"/>
          <w:lang w:val="en-US"/>
        </w:rPr>
        <w:t xml:space="preserve">What are some different </w:t>
      </w:r>
      <w:r w:rsidRPr="002C67F6">
        <w:rPr>
          <w:sz w:val="36"/>
          <w:szCs w:val="36"/>
          <w:lang w:val="en-US"/>
        </w:rPr>
        <w:t>soil</w:t>
      </w:r>
      <w:r w:rsidRPr="002C67F6">
        <w:rPr>
          <w:sz w:val="36"/>
          <w:szCs w:val="36"/>
          <w:lang w:val="en-US"/>
        </w:rPr>
        <w:t xml:space="preserve"> types</w:t>
      </w:r>
      <w:r w:rsidRPr="002C67F6">
        <w:rPr>
          <w:sz w:val="36"/>
          <w:szCs w:val="36"/>
          <w:lang w:val="en-US"/>
        </w:rPr>
        <w:t>?</w:t>
      </w:r>
    </w:p>
    <w:p w14:paraId="6B261FB2" w14:textId="04B01035" w:rsidR="007B6338" w:rsidRPr="002C67F6" w:rsidRDefault="007B6338" w:rsidP="002C67F6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2C67F6">
        <w:rPr>
          <w:sz w:val="36"/>
          <w:szCs w:val="36"/>
          <w:lang w:val="en-US"/>
        </w:rPr>
        <w:t xml:space="preserve">What </w:t>
      </w:r>
      <w:r w:rsidR="002C67F6" w:rsidRPr="002C67F6">
        <w:rPr>
          <w:sz w:val="36"/>
          <w:szCs w:val="36"/>
          <w:lang w:val="en-US"/>
        </w:rPr>
        <w:t>equipment</w:t>
      </w:r>
      <w:r w:rsidRPr="002C67F6">
        <w:rPr>
          <w:sz w:val="36"/>
          <w:szCs w:val="36"/>
          <w:lang w:val="en-US"/>
        </w:rPr>
        <w:t xml:space="preserve"> is used in site investigation?</w:t>
      </w:r>
    </w:p>
    <w:p w14:paraId="1FA5DBB7" w14:textId="19B156C4" w:rsidR="007B6338" w:rsidRPr="002C67F6" w:rsidRDefault="007B6338" w:rsidP="002C67F6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2C67F6">
        <w:rPr>
          <w:sz w:val="36"/>
          <w:szCs w:val="36"/>
          <w:lang w:val="en-US"/>
        </w:rPr>
        <w:t xml:space="preserve">What </w:t>
      </w:r>
      <w:r w:rsidR="002C67F6" w:rsidRPr="002C67F6">
        <w:rPr>
          <w:sz w:val="36"/>
          <w:szCs w:val="36"/>
          <w:lang w:val="en-US"/>
        </w:rPr>
        <w:t>equipment</w:t>
      </w:r>
      <w:r w:rsidRPr="002C67F6">
        <w:rPr>
          <w:sz w:val="36"/>
          <w:szCs w:val="36"/>
          <w:lang w:val="en-US"/>
        </w:rPr>
        <w:t xml:space="preserve"> is used </w:t>
      </w:r>
      <w:r w:rsidRPr="002C67F6">
        <w:rPr>
          <w:sz w:val="36"/>
          <w:szCs w:val="36"/>
          <w:lang w:val="en-US"/>
        </w:rPr>
        <w:t>for</w:t>
      </w:r>
      <w:r w:rsidRPr="002C67F6">
        <w:rPr>
          <w:sz w:val="36"/>
          <w:szCs w:val="36"/>
          <w:lang w:val="en-US"/>
        </w:rPr>
        <w:t xml:space="preserve"> </w:t>
      </w:r>
      <w:r w:rsidRPr="002C67F6">
        <w:rPr>
          <w:sz w:val="36"/>
          <w:szCs w:val="36"/>
          <w:lang w:val="en-US"/>
        </w:rPr>
        <w:t>si</w:t>
      </w:r>
      <w:r w:rsidRPr="002C67F6">
        <w:rPr>
          <w:sz w:val="36"/>
          <w:szCs w:val="36"/>
          <w:lang w:val="en-US"/>
        </w:rPr>
        <w:t>te layout?</w:t>
      </w:r>
    </w:p>
    <w:p w14:paraId="0913F621" w14:textId="3DB64CBB" w:rsidR="007B6338" w:rsidRPr="002C67F6" w:rsidRDefault="007B6338" w:rsidP="002C67F6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2C67F6">
        <w:rPr>
          <w:sz w:val="36"/>
          <w:szCs w:val="36"/>
          <w:lang w:val="en-US"/>
        </w:rPr>
        <w:t>Which construction machinery is used on the building site? What for?</w:t>
      </w:r>
    </w:p>
    <w:p w14:paraId="460267A1" w14:textId="77777777" w:rsidR="007B6338" w:rsidRPr="002C67F6" w:rsidRDefault="007B6338">
      <w:pPr>
        <w:rPr>
          <w:sz w:val="36"/>
          <w:szCs w:val="36"/>
          <w:lang w:val="en-US"/>
        </w:rPr>
      </w:pPr>
    </w:p>
    <w:sectPr w:rsidR="007B6338" w:rsidRPr="002C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32D9B"/>
    <w:multiLevelType w:val="hybridMultilevel"/>
    <w:tmpl w:val="AB2C28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53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38"/>
    <w:rsid w:val="00262DD3"/>
    <w:rsid w:val="002C67F6"/>
    <w:rsid w:val="00793866"/>
    <w:rsid w:val="007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4C93"/>
  <w15:chartTrackingRefBased/>
  <w15:docId w15:val="{CF497C7E-D24D-4BD4-8FC7-BB2F5E2B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2023-12-11T09:14:00Z</dcterms:created>
  <dcterms:modified xsi:type="dcterms:W3CDTF">2023-12-11T09:26:00Z</dcterms:modified>
</cp:coreProperties>
</file>